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30A6B59D"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CA29BE">
        <w:rPr>
          <w:rFonts w:ascii="Calibri Light" w:hAnsi="Calibri Light" w:cs="Calibri Light"/>
          <w:noProof/>
          <w:sz w:val="44"/>
          <w:szCs w:val="40"/>
        </w:rPr>
        <w:t>4</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32B232B2" w:rsidR="00754138" w:rsidRPr="009077FD" w:rsidRDefault="004B0032" w:rsidP="00754138">
      <w:pPr>
        <w:pStyle w:val="NoSpacing"/>
        <w:jc w:val="center"/>
        <w:rPr>
          <w:rFonts w:ascii="Calibri Light" w:hAnsi="Calibri Light" w:cs="Calibri Light"/>
          <w:sz w:val="44"/>
          <w:szCs w:val="44"/>
          <w:lang w:val="fr-FR"/>
        </w:rPr>
      </w:pPr>
      <w:r w:rsidRPr="004B0032">
        <w:rPr>
          <w:rFonts w:ascii="Calibri Light" w:hAnsi="Calibri Light" w:cs="Calibri Light"/>
          <w:sz w:val="40"/>
          <w:szCs w:val="40"/>
        </w:rPr>
        <w:t>Testing and Maintenance of Sectional Overhead Doors - Roller Shutter Doors &amp; Automatic Garage Doors</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79F35B95" w14:textId="5D7CC8D4" w:rsidR="004312B5" w:rsidRPr="00CC44D1" w:rsidRDefault="00C144F0" w:rsidP="00AB4A73">
      <w:pPr>
        <w:pStyle w:val="listparagraph0"/>
        <w:tabs>
          <w:tab w:val="num" w:pos="2160"/>
        </w:tabs>
        <w:spacing w:before="120" w:beforeAutospacing="0" w:after="120" w:afterAutospacing="0"/>
        <w:jc w:val="both"/>
        <w:rPr>
          <w:spacing w:val="15"/>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AB4A73" w:rsidRPr="00AB4A73">
        <w:rPr>
          <w:rFonts w:ascii="Arial" w:hAnsi="Arial" w:cs="Arial"/>
          <w:noProof/>
        </w:rPr>
        <w:t xml:space="preserve"> Testing and Maintenance of Sectional Overhead Doors - Roller Shutter Doors &amp; Automatic Garage Doors</w:t>
      </w:r>
      <w:r w:rsidR="00AB4A73">
        <w:rPr>
          <w:rFonts w:ascii="Arial" w:hAnsi="Arial" w:cs="Arial"/>
          <w:noProof/>
        </w:rPr>
        <w:t>.</w:t>
      </w:r>
    </w:p>
    <w:p w14:paraId="4B9918A0" w14:textId="77777777" w:rsidR="00C45570" w:rsidRPr="00C45570" w:rsidRDefault="00C45570" w:rsidP="00C45570">
      <w:pPr>
        <w:rPr>
          <w:rFonts w:ascii="Arial" w:hAnsi="Arial" w:cs="Arial"/>
          <w:color w:val="000000" w:themeColor="text1"/>
          <w:sz w:val="24"/>
          <w:szCs w:val="24"/>
        </w:rPr>
      </w:pPr>
      <w:bookmarkStart w:id="10" w:name="_Toc256000002"/>
      <w:bookmarkStart w:id="11" w:name="_Toc527015608"/>
      <w:r w:rsidRPr="00C45570">
        <w:rPr>
          <w:rFonts w:ascii="Arial" w:hAnsi="Arial" w:cs="Arial"/>
          <w:color w:val="000000" w:themeColor="text1"/>
          <w:sz w:val="24"/>
          <w:szCs w:val="24"/>
        </w:rPr>
        <w:t xml:space="preserve">Norfolk County Council (NCC) is seeking proposals from qualified providers to deliver comprehensive compliance inspections, maintenance, and certification for our Sectional Over Head Doors/roller shutters. </w:t>
      </w:r>
    </w:p>
    <w:p w14:paraId="4B529B53" w14:textId="77777777" w:rsidR="00C45570" w:rsidRPr="00C45570" w:rsidRDefault="00C45570" w:rsidP="00C45570">
      <w:pPr>
        <w:rPr>
          <w:rFonts w:ascii="Arial" w:hAnsi="Arial" w:cs="Arial"/>
          <w:color w:val="000000" w:themeColor="text1"/>
          <w:sz w:val="24"/>
          <w:szCs w:val="24"/>
        </w:rPr>
      </w:pPr>
      <w:r w:rsidRPr="00C45570">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farms, and vacant properties. For a full list of properties, please see </w:t>
      </w:r>
      <w:r w:rsidRPr="00C45570">
        <w:rPr>
          <w:rFonts w:ascii="Arial" w:hAnsi="Arial" w:cs="Arial"/>
          <w:sz w:val="24"/>
          <w:szCs w:val="24"/>
        </w:rPr>
        <w:t>annex 2.3</w:t>
      </w:r>
      <w:r w:rsidRPr="00C45570">
        <w:rPr>
          <w:rFonts w:ascii="Arial" w:hAnsi="Arial" w:cs="Arial"/>
          <w:color w:val="000000" w:themeColor="text1"/>
          <w:sz w:val="24"/>
          <w:szCs w:val="24"/>
        </w:rPr>
        <w:t xml:space="preserve">.  </w:t>
      </w: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we will do with applications we receive, how we will evaluate them and our rights and </w:t>
            </w:r>
            <w:r w:rsidRPr="00B8229A">
              <w:rPr>
                <w:rFonts w:ascii="Arial" w:hAnsi="Arial" w:cs="Arial"/>
                <w:sz w:val="24"/>
                <w:szCs w:val="24"/>
              </w:rPr>
              <w:lastRenderedPageBreak/>
              <w:t>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7BCF0B88" w14:textId="77777777" w:rsidR="00AE6C01" w:rsidRPr="00843BB4" w:rsidRDefault="00AE6C01" w:rsidP="00AE6C01">
      <w:pPr>
        <w:spacing w:before="120" w:after="120" w:line="240" w:lineRule="auto"/>
        <w:jc w:val="both"/>
        <w:rPr>
          <w:rStyle w:val="Strong"/>
          <w:rFonts w:ascii="Arial" w:hAnsi="Arial" w:cs="Arial"/>
          <w:b w:val="0"/>
          <w:bCs/>
          <w:sz w:val="24"/>
          <w:szCs w:val="24"/>
        </w:rPr>
      </w:pPr>
      <w:bookmarkStart w:id="17"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bookmarkEnd w:id="17"/>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387D4DCB" w:rsidR="004312B5" w:rsidRPr="00A8246B" w:rsidRDefault="00C144F0" w:rsidP="00A8246B">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C96FB1">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bookmarkStart w:id="22" w:name="_Hlk204859293"/>
      <w:r w:rsidR="00EC7FA0">
        <w:rPr>
          <w:rFonts w:ascii="Arial" w:hAnsi="Arial" w:cs="Arial"/>
        </w:rPr>
        <w:t>responses to the Invitation to Tender.</w:t>
      </w:r>
      <w:bookmarkEnd w:id="22"/>
      <w:r w:rsidRPr="00A8246B">
        <w:rPr>
          <w:rFonts w:ascii="Arial" w:hAnsi="Arial" w:cs="Arial"/>
        </w:rPr>
        <w:t xml:space="preserve"> </w:t>
      </w:r>
    </w:p>
    <w:p w14:paraId="4BBDAB88" w14:textId="2AFBAEAA"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3" w:name="_Ref137736543"/>
      <w:r w:rsidRPr="00CC44D1">
        <w:rPr>
          <w:spacing w:val="15"/>
          <w:sz w:val="24"/>
          <w:szCs w:val="24"/>
        </w:rPr>
        <w:t>Instructions to Applicants</w:t>
      </w:r>
      <w:bookmarkEnd w:id="23"/>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4" w:name="_Toc326234121"/>
      <w:r w:rsidRPr="00FD2E4A">
        <w:rPr>
          <w:rFonts w:ascii="Arial" w:hAnsi="Arial" w:cs="Arial"/>
          <w:spacing w:val="0"/>
          <w:sz w:val="24"/>
          <w:szCs w:val="24"/>
          <w:u w:val="none"/>
        </w:rPr>
        <w:t>First steps</w:t>
      </w:r>
      <w:bookmarkEnd w:id="24"/>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5" w:name="_Toc326234124"/>
      <w:r w:rsidRPr="00324C5E">
        <w:rPr>
          <w:rFonts w:ascii="Arial" w:hAnsi="Arial" w:cs="Arial"/>
          <w:spacing w:val="0"/>
          <w:sz w:val="24"/>
          <w:szCs w:val="24"/>
          <w:u w:val="none"/>
        </w:rPr>
        <w:t xml:space="preserve">Content of the </w:t>
      </w:r>
      <w:bookmarkEnd w:id="25"/>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6" w:name="_Toc326234126"/>
      <w:r w:rsidRPr="004C18A7">
        <w:rPr>
          <w:rFonts w:ascii="Arial" w:hAnsi="Arial" w:cs="Arial"/>
          <w:spacing w:val="0"/>
          <w:sz w:val="24"/>
          <w:szCs w:val="24"/>
          <w:u w:val="none"/>
        </w:rPr>
        <w:t xml:space="preserve">Completion of the </w:t>
      </w:r>
      <w:bookmarkEnd w:id="26"/>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7" w:name="_Toc326234127"/>
      <w:r w:rsidRPr="004C18A7">
        <w:rPr>
          <w:rFonts w:ascii="Arial" w:hAnsi="Arial" w:cs="Arial"/>
          <w:spacing w:val="0"/>
          <w:sz w:val="24"/>
          <w:szCs w:val="24"/>
          <w:u w:val="none"/>
        </w:rPr>
        <w:t xml:space="preserve">Submission </w:t>
      </w:r>
    </w:p>
    <w:bookmarkEnd w:id="27"/>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30393D0B"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110386">
              <w:rPr>
                <w:rFonts w:ascii="Arial" w:hAnsi="Arial" w:cs="Arial"/>
                <w:noProof/>
                <w:sz w:val="24"/>
                <w:szCs w:val="24"/>
              </w:rPr>
              <w:t>4</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60547A30"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BF7834">
              <w:rPr>
                <w:rFonts w:ascii="Arial" w:hAnsi="Arial" w:cs="Arial"/>
                <w:noProof/>
                <w:sz w:val="24"/>
                <w:szCs w:val="24"/>
              </w:rPr>
              <w:t xml:space="preserve"> </w:t>
            </w:r>
            <w:r w:rsidR="00BF7834" w:rsidRPr="00BF7834">
              <w:rPr>
                <w:rFonts w:ascii="Arial" w:hAnsi="Arial" w:cs="Arial"/>
                <w:noProof/>
                <w:sz w:val="24"/>
                <w:szCs w:val="24"/>
              </w:rPr>
              <w:t>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71503F7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w:t>
            </w:r>
            <w:r w:rsidR="00BF7834">
              <w:rPr>
                <w:rFonts w:ascii="Arial" w:hAnsi="Arial" w:cs="Arial"/>
                <w:noProof/>
                <w:sz w:val="24"/>
                <w:szCs w:val="24"/>
              </w:rPr>
              <w:t>r</w:t>
            </w:r>
            <w:r w:rsidRPr="007349FD">
              <w:rPr>
                <w:rFonts w:ascii="Arial" w:hAnsi="Arial" w:cs="Arial"/>
                <w:noProof/>
                <w:sz w:val="24"/>
                <w:szCs w:val="24"/>
              </w:rPr>
              <w:t xml:space="preserve">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0"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0"/>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4F0A3DC6" w14:textId="77777777" w:rsidR="009369C8" w:rsidRPr="009369C8" w:rsidRDefault="009369C8" w:rsidP="009369C8">
      <w:pPr>
        <w:pStyle w:val="NoSpacing"/>
        <w:spacing w:before="120" w:after="120"/>
        <w:jc w:val="both"/>
        <w:rPr>
          <w:rStyle w:val="Strong"/>
          <w:rFonts w:ascii="Arial" w:hAnsi="Arial" w:cs="Arial"/>
          <w:b w:val="0"/>
          <w:color w:val="000000" w:themeColor="text1"/>
          <w:sz w:val="24"/>
          <w:szCs w:val="24"/>
        </w:rPr>
      </w:pPr>
      <w:bookmarkStart w:id="31" w:name="_Toc256000006"/>
      <w:bookmarkStart w:id="32" w:name="_Toc326234131"/>
      <w:bookmarkStart w:id="33" w:name="_Toc326241328"/>
      <w:bookmarkStart w:id="34" w:name="_Toc527015612"/>
      <w:r w:rsidRPr="009369C8">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56F0B73C" w14:textId="77777777" w:rsidR="009369C8" w:rsidRPr="009369C8" w:rsidRDefault="009369C8" w:rsidP="009369C8">
      <w:pPr>
        <w:pStyle w:val="NoSpacing"/>
        <w:spacing w:before="120" w:after="120"/>
        <w:jc w:val="both"/>
        <w:rPr>
          <w:rStyle w:val="Strong"/>
          <w:rFonts w:ascii="Arial" w:hAnsi="Arial" w:cs="Arial"/>
          <w:b w:val="0"/>
          <w:color w:val="000000" w:themeColor="text1"/>
          <w:sz w:val="24"/>
          <w:szCs w:val="24"/>
        </w:rPr>
      </w:pPr>
      <w:r w:rsidRPr="009369C8">
        <w:rPr>
          <w:rStyle w:val="Strong"/>
          <w:rFonts w:ascii="Arial" w:hAnsi="Arial" w:cs="Arial"/>
          <w:b w:val="0"/>
          <w:color w:val="000000" w:themeColor="text1"/>
          <w:sz w:val="24"/>
          <w:szCs w:val="24"/>
        </w:rPr>
        <w:t>Any amendments will therefore be communicated in full at the appropriate time.</w:t>
      </w:r>
    </w:p>
    <w:p w14:paraId="6BB25E9F" w14:textId="77777777" w:rsidR="009369C8" w:rsidRPr="009369C8" w:rsidRDefault="009369C8" w:rsidP="009369C8">
      <w:pPr>
        <w:pStyle w:val="NoSpacing"/>
        <w:spacing w:before="120" w:after="120"/>
        <w:jc w:val="both"/>
        <w:rPr>
          <w:rStyle w:val="Strong"/>
          <w:rFonts w:ascii="Arial" w:hAnsi="Arial" w:cs="Arial"/>
          <w:b w:val="0"/>
          <w:color w:val="000000" w:themeColor="text1"/>
          <w:sz w:val="24"/>
          <w:szCs w:val="24"/>
          <w:u w:val="single"/>
        </w:rPr>
      </w:pPr>
      <w:r w:rsidRPr="009369C8">
        <w:rPr>
          <w:rStyle w:val="Strong"/>
          <w:rFonts w:ascii="Arial" w:hAnsi="Arial" w:cs="Arial"/>
          <w:b w:val="0"/>
          <w:color w:val="000000" w:themeColor="text1"/>
          <w:sz w:val="24"/>
          <w:szCs w:val="24"/>
          <w:u w:val="single"/>
        </w:rPr>
        <w:t>The structure of this Competitive Flexible Process is detailed below.</w:t>
      </w:r>
    </w:p>
    <w:p w14:paraId="34E4F432" w14:textId="77777777" w:rsidR="009369C8" w:rsidRPr="009369C8" w:rsidRDefault="009369C8" w:rsidP="009369C8">
      <w:pPr>
        <w:pStyle w:val="NoSpacing"/>
        <w:spacing w:before="120" w:after="120"/>
        <w:jc w:val="both"/>
        <w:rPr>
          <w:rStyle w:val="Strong"/>
          <w:rFonts w:ascii="Arial" w:hAnsi="Arial" w:cs="Arial"/>
          <w:b w:val="0"/>
          <w:color w:val="000000" w:themeColor="text1"/>
          <w:sz w:val="24"/>
          <w:szCs w:val="24"/>
        </w:rPr>
      </w:pPr>
      <w:r w:rsidRPr="009369C8">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9369C8">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4E78F482" w14:textId="196C2F2A" w:rsidR="009369C8" w:rsidRPr="009369C8" w:rsidRDefault="009369C8" w:rsidP="009369C8">
      <w:pPr>
        <w:pStyle w:val="NoSpacing"/>
        <w:spacing w:before="120" w:after="120"/>
        <w:jc w:val="both"/>
        <w:rPr>
          <w:rStyle w:val="Strong"/>
          <w:rFonts w:ascii="Arial" w:hAnsi="Arial" w:cs="Arial"/>
          <w:b w:val="0"/>
          <w:color w:val="000000" w:themeColor="text1"/>
          <w:sz w:val="24"/>
          <w:szCs w:val="24"/>
        </w:rPr>
      </w:pPr>
      <w:r w:rsidRPr="009369C8">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4335F9">
        <w:rPr>
          <w:rStyle w:val="Strong"/>
          <w:rFonts w:ascii="Arial" w:hAnsi="Arial" w:cs="Arial"/>
          <w:b w:val="0"/>
          <w:color w:val="000000" w:themeColor="text1"/>
          <w:sz w:val="24"/>
          <w:szCs w:val="24"/>
        </w:rPr>
        <w:t>C</w:t>
      </w:r>
      <w:r w:rsidRPr="009369C8">
        <w:rPr>
          <w:rStyle w:val="Strong"/>
          <w:rFonts w:ascii="Arial" w:hAnsi="Arial" w:cs="Arial"/>
          <w:b w:val="0"/>
          <w:color w:val="000000" w:themeColor="text1"/>
          <w:sz w:val="24"/>
          <w:szCs w:val="24"/>
        </w:rPr>
        <w:t>).</w:t>
      </w:r>
    </w:p>
    <w:p w14:paraId="114910F9" w14:textId="2A78132D" w:rsidR="009369C8" w:rsidRPr="009369C8" w:rsidRDefault="009369C8" w:rsidP="009369C8">
      <w:pPr>
        <w:pStyle w:val="NoSpacing"/>
        <w:spacing w:before="120" w:after="120"/>
        <w:jc w:val="both"/>
        <w:rPr>
          <w:rStyle w:val="Strong"/>
          <w:rFonts w:ascii="Arial" w:hAnsi="Arial" w:cs="Arial"/>
          <w:b w:val="0"/>
          <w:color w:val="000000" w:themeColor="text1"/>
          <w:sz w:val="24"/>
          <w:szCs w:val="24"/>
        </w:rPr>
      </w:pPr>
      <w:r w:rsidRPr="009369C8">
        <w:rPr>
          <w:rStyle w:val="Strong"/>
          <w:rFonts w:ascii="Arial" w:hAnsi="Arial" w:cs="Arial"/>
          <w:b w:val="0"/>
          <w:color w:val="000000" w:themeColor="text1"/>
          <w:sz w:val="24"/>
          <w:szCs w:val="24"/>
        </w:rPr>
        <w:t xml:space="preserve">This will then be followed by an assessment of the remaining Form A, </w:t>
      </w:r>
      <w:r w:rsidR="004335F9">
        <w:rPr>
          <w:rStyle w:val="Strong"/>
          <w:rFonts w:ascii="Arial" w:hAnsi="Arial" w:cs="Arial"/>
          <w:b w:val="0"/>
          <w:color w:val="000000" w:themeColor="text1"/>
          <w:sz w:val="24"/>
          <w:szCs w:val="24"/>
        </w:rPr>
        <w:t>B,</w:t>
      </w:r>
      <w:r w:rsidRPr="009369C8">
        <w:rPr>
          <w:rStyle w:val="Strong"/>
          <w:rFonts w:ascii="Arial" w:hAnsi="Arial" w:cs="Arial"/>
          <w:b w:val="0"/>
          <w:color w:val="000000" w:themeColor="text1"/>
          <w:sz w:val="24"/>
          <w:szCs w:val="24"/>
        </w:rPr>
        <w:t>C and D.</w:t>
      </w:r>
    </w:p>
    <w:p w14:paraId="3B1CC998" w14:textId="77777777" w:rsidR="009369C8" w:rsidRPr="009369C8" w:rsidRDefault="009369C8" w:rsidP="009369C8">
      <w:pPr>
        <w:spacing w:before="0" w:after="0" w:line="240" w:lineRule="auto"/>
        <w:rPr>
          <w:rStyle w:val="Strong"/>
          <w:rFonts w:ascii="Arial" w:hAnsi="Arial" w:cs="Arial"/>
          <w:color w:val="000000" w:themeColor="text1"/>
          <w:sz w:val="24"/>
          <w:szCs w:val="24"/>
        </w:rPr>
      </w:pPr>
      <w:r w:rsidRPr="009369C8">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9369C8">
        <w:rPr>
          <w:rStyle w:val="Strong"/>
          <w:rFonts w:ascii="Arial" w:hAnsi="Arial" w:cs="Arial"/>
          <w:color w:val="000000" w:themeColor="text1"/>
          <w:sz w:val="24"/>
          <w:szCs w:val="24"/>
        </w:rPr>
        <w:t xml:space="preserve">evaluated at the same time by separate evaluators to that of the Quality assessors.  </w:t>
      </w:r>
    </w:p>
    <w:p w14:paraId="5A6E9B57" w14:textId="77777777" w:rsidR="009369C8" w:rsidRPr="009369C8" w:rsidRDefault="009369C8" w:rsidP="009369C8">
      <w:pPr>
        <w:spacing w:before="0" w:after="0" w:line="240" w:lineRule="auto"/>
        <w:rPr>
          <w:rStyle w:val="Strong"/>
          <w:rFonts w:ascii="Arial" w:hAnsi="Arial" w:cs="Arial"/>
          <w:color w:val="000000" w:themeColor="text1"/>
          <w:sz w:val="24"/>
          <w:szCs w:val="24"/>
        </w:rPr>
      </w:pPr>
    </w:p>
    <w:p w14:paraId="604A519D" w14:textId="77777777" w:rsidR="009369C8" w:rsidRPr="009369C8" w:rsidRDefault="009369C8" w:rsidP="009369C8">
      <w:pPr>
        <w:spacing w:before="0" w:after="0" w:line="240" w:lineRule="auto"/>
        <w:rPr>
          <w:rStyle w:val="Strong"/>
          <w:rFonts w:ascii="Arial" w:hAnsi="Arial" w:cs="Arial"/>
          <w:color w:val="000000" w:themeColor="text1"/>
          <w:sz w:val="24"/>
          <w:szCs w:val="24"/>
        </w:rPr>
      </w:pPr>
      <w:r w:rsidRPr="009369C8">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1E29DB4A" w14:textId="77777777" w:rsidR="009369C8" w:rsidRPr="009369C8" w:rsidRDefault="009369C8" w:rsidP="009369C8">
      <w:pPr>
        <w:spacing w:before="0" w:after="0" w:line="240" w:lineRule="auto"/>
        <w:rPr>
          <w:rStyle w:val="Strong"/>
          <w:rFonts w:ascii="Arial" w:hAnsi="Arial" w:cs="Arial"/>
          <w:color w:val="000000" w:themeColor="text1"/>
          <w:sz w:val="24"/>
          <w:szCs w:val="24"/>
        </w:rPr>
      </w:pPr>
    </w:p>
    <w:p w14:paraId="46CE64E6" w14:textId="77777777" w:rsidR="009369C8" w:rsidRPr="00BF1EFC" w:rsidRDefault="009369C8" w:rsidP="009369C8">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9369C8">
        <w:rPr>
          <w:rFonts w:ascii="Arial" w:eastAsia="Aptos" w:hAnsi="Arial" w:cs="Arial"/>
          <w:b/>
          <w:color w:val="000000" w:themeColor="text1"/>
          <w:kern w:val="2"/>
          <w:sz w:val="24"/>
          <w:szCs w:val="24"/>
          <w14:ligatures w14:val="standardContextual"/>
        </w:rPr>
        <w:t xml:space="preserve"> and not be eligible for award with their bid being rejected.</w:t>
      </w:r>
    </w:p>
    <w:p w14:paraId="77019C2D" w14:textId="77777777" w:rsidR="009369C8" w:rsidRPr="009369C8" w:rsidRDefault="009369C8" w:rsidP="009369C8">
      <w:pPr>
        <w:spacing w:before="0" w:after="0" w:line="240" w:lineRule="auto"/>
        <w:rPr>
          <w:rStyle w:val="Strong"/>
          <w:rFonts w:ascii="Arial" w:hAnsi="Arial" w:cs="Arial"/>
          <w:color w:val="000000" w:themeColor="text1"/>
          <w:sz w:val="24"/>
          <w:szCs w:val="24"/>
        </w:rPr>
      </w:pPr>
    </w:p>
    <w:p w14:paraId="13D15546" w14:textId="77777777" w:rsidR="009369C8" w:rsidRPr="009369C8" w:rsidRDefault="009369C8" w:rsidP="009369C8">
      <w:pPr>
        <w:pStyle w:val="NoSpacing"/>
        <w:spacing w:before="120" w:after="120"/>
        <w:jc w:val="both"/>
        <w:rPr>
          <w:rStyle w:val="Strong"/>
          <w:rFonts w:ascii="Arial" w:hAnsi="Arial" w:cs="Arial"/>
          <w:color w:val="000000" w:themeColor="text1"/>
          <w:sz w:val="24"/>
          <w:szCs w:val="24"/>
        </w:rPr>
      </w:pPr>
      <w:r w:rsidRPr="009369C8">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60C119B2" w14:textId="77777777" w:rsidR="009369C8" w:rsidRPr="009369C8" w:rsidRDefault="009369C8" w:rsidP="009369C8">
      <w:pPr>
        <w:pStyle w:val="NoSpacing"/>
        <w:spacing w:before="120" w:after="120"/>
        <w:jc w:val="both"/>
        <w:rPr>
          <w:rStyle w:val="Strong"/>
          <w:rFonts w:ascii="Arial" w:hAnsi="Arial" w:cs="Arial"/>
          <w:color w:val="000000" w:themeColor="text1"/>
          <w:sz w:val="24"/>
          <w:szCs w:val="24"/>
        </w:rPr>
      </w:pPr>
      <w:r w:rsidRPr="009369C8">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6B03B580" w14:textId="77777777" w:rsidR="009369C8" w:rsidRPr="009369C8" w:rsidRDefault="009369C8" w:rsidP="009369C8">
      <w:pPr>
        <w:pStyle w:val="NoSpacing"/>
        <w:spacing w:before="120" w:after="120"/>
        <w:jc w:val="both"/>
        <w:rPr>
          <w:rStyle w:val="Strong"/>
          <w:rFonts w:ascii="Arial" w:hAnsi="Arial" w:cs="Arial"/>
          <w:color w:val="000000" w:themeColor="text1"/>
          <w:sz w:val="24"/>
          <w:szCs w:val="24"/>
        </w:rPr>
      </w:pPr>
    </w:p>
    <w:p w14:paraId="0856E8AA" w14:textId="77777777" w:rsidR="009369C8" w:rsidRPr="009369C8" w:rsidRDefault="009369C8" w:rsidP="009369C8">
      <w:pPr>
        <w:pStyle w:val="NoSpacing"/>
        <w:spacing w:before="120" w:after="120"/>
        <w:jc w:val="both"/>
        <w:rPr>
          <w:rStyle w:val="Strong"/>
          <w:rFonts w:ascii="Arial" w:hAnsi="Arial" w:cs="Arial"/>
          <w:color w:val="000000" w:themeColor="text1"/>
          <w:sz w:val="24"/>
          <w:szCs w:val="24"/>
        </w:rPr>
      </w:pPr>
      <w:r w:rsidRPr="009369C8">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50A19881" w14:textId="727C8ABC"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31"/>
      <w:bookmarkEnd w:id="32"/>
      <w:bookmarkEnd w:id="33"/>
      <w:bookmarkEnd w:id="34"/>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0" w:name="_Toc326234133"/>
      <w:r w:rsidRPr="00246ED9">
        <w:rPr>
          <w:rFonts w:ascii="Arial" w:hAnsi="Arial" w:cs="Arial"/>
          <w:spacing w:val="0"/>
          <w:sz w:val="24"/>
          <w:szCs w:val="24"/>
          <w:u w:val="none"/>
        </w:rPr>
        <w:t>General</w:t>
      </w:r>
      <w:bookmarkEnd w:id="40"/>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1" w:name="_Toc326234134"/>
      <w:r w:rsidRPr="00246ED9">
        <w:rPr>
          <w:rFonts w:ascii="Arial" w:hAnsi="Arial" w:cs="Arial"/>
          <w:spacing w:val="0"/>
          <w:sz w:val="24"/>
          <w:szCs w:val="24"/>
          <w:u w:val="none"/>
        </w:rPr>
        <w:t>Clarification</w:t>
      </w:r>
      <w:bookmarkEnd w:id="41"/>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w:t>
      </w:r>
      <w:r w:rsidRPr="00246ED9">
        <w:rPr>
          <w:rFonts w:ascii="Arial" w:hAnsi="Arial" w:cs="Arial"/>
        </w:rPr>
        <w:lastRenderedPageBreak/>
        <w:t xml:space="preserve">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2"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2"/>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3" w:name="_Toc326234137"/>
      <w:r w:rsidRPr="00246ED9">
        <w:rPr>
          <w:rFonts w:ascii="Arial" w:hAnsi="Arial" w:cs="Arial"/>
          <w:spacing w:val="0"/>
          <w:sz w:val="24"/>
          <w:szCs w:val="24"/>
          <w:u w:val="none"/>
        </w:rPr>
        <w:t>Compliance with minimum standards (Form C)</w:t>
      </w:r>
      <w:bookmarkEnd w:id="43"/>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Toc256000008"/>
      <w:bookmarkStart w:id="46" w:name="_Ref527013540"/>
      <w:bookmarkStart w:id="47" w:name="_Toc527015614"/>
      <w:r w:rsidRPr="00CC44D1">
        <w:rPr>
          <w:rFonts w:asciiTheme="majorHAnsi" w:hAnsiTheme="majorHAnsi" w:cstheme="majorHAnsi"/>
          <w:color w:val="auto"/>
          <w:sz w:val="24"/>
          <w:szCs w:val="24"/>
        </w:rPr>
        <w:lastRenderedPageBreak/>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6E0F810E" w14:textId="77777777" w:rsidR="00194980" w:rsidRDefault="00194980" w:rsidP="004312B5">
      <w:pPr>
        <w:spacing w:before="0" w:after="0" w:line="240" w:lineRule="auto"/>
        <w:rPr>
          <w:rStyle w:val="Strong"/>
          <w:b w:val="0"/>
          <w:sz w:val="24"/>
          <w:szCs w:val="24"/>
        </w:rPr>
      </w:pPr>
    </w:p>
    <w:p w14:paraId="467FDFFA" w14:textId="77777777" w:rsidR="00194980" w:rsidRDefault="00194980" w:rsidP="004312B5">
      <w:pPr>
        <w:spacing w:before="0" w:after="0" w:line="240" w:lineRule="auto"/>
        <w:rPr>
          <w:rStyle w:val="Strong"/>
          <w:b w:val="0"/>
          <w:sz w:val="24"/>
          <w:szCs w:val="24"/>
        </w:rPr>
      </w:pPr>
    </w:p>
    <w:p w14:paraId="18A0DD32" w14:textId="77777777" w:rsidR="00194980" w:rsidRDefault="00194980" w:rsidP="004312B5">
      <w:pPr>
        <w:spacing w:before="0" w:after="0" w:line="240" w:lineRule="auto"/>
        <w:rPr>
          <w:rStyle w:val="Strong"/>
          <w:b w:val="0"/>
          <w:sz w:val="24"/>
          <w:szCs w:val="24"/>
        </w:rPr>
      </w:pPr>
    </w:p>
    <w:p w14:paraId="70DDED37" w14:textId="77777777" w:rsidR="00194980" w:rsidRDefault="00194980" w:rsidP="004312B5">
      <w:pPr>
        <w:spacing w:before="0" w:after="0" w:line="240" w:lineRule="auto"/>
        <w:rPr>
          <w:rStyle w:val="Strong"/>
          <w:b w:val="0"/>
          <w:sz w:val="24"/>
          <w:szCs w:val="24"/>
        </w:rPr>
      </w:pPr>
    </w:p>
    <w:p w14:paraId="62AA72A5" w14:textId="77777777" w:rsidR="00194980" w:rsidRDefault="00194980" w:rsidP="004312B5">
      <w:pPr>
        <w:spacing w:before="0" w:after="0" w:line="240" w:lineRule="auto"/>
        <w:rPr>
          <w:rStyle w:val="Strong"/>
          <w:b w:val="0"/>
          <w:sz w:val="24"/>
          <w:szCs w:val="24"/>
        </w:rPr>
      </w:pPr>
    </w:p>
    <w:p w14:paraId="6CA59984" w14:textId="77777777" w:rsidR="00194980" w:rsidRDefault="00194980" w:rsidP="004312B5">
      <w:pPr>
        <w:spacing w:before="0" w:after="0" w:line="240" w:lineRule="auto"/>
        <w:rPr>
          <w:rStyle w:val="Strong"/>
          <w:b w:val="0"/>
          <w:sz w:val="24"/>
          <w:szCs w:val="24"/>
        </w:rPr>
      </w:pPr>
    </w:p>
    <w:p w14:paraId="0A7A7B26" w14:textId="77777777" w:rsidR="00194980" w:rsidRDefault="00194980" w:rsidP="004312B5">
      <w:pPr>
        <w:spacing w:before="0" w:after="0" w:line="240" w:lineRule="auto"/>
        <w:rPr>
          <w:rStyle w:val="Strong"/>
          <w:b w:val="0"/>
          <w:sz w:val="24"/>
          <w:szCs w:val="24"/>
        </w:rPr>
      </w:pPr>
    </w:p>
    <w:p w14:paraId="15709A58" w14:textId="77777777" w:rsidR="00194980" w:rsidRDefault="00194980" w:rsidP="004312B5">
      <w:pPr>
        <w:spacing w:before="0" w:after="0" w:line="240" w:lineRule="auto"/>
        <w:rPr>
          <w:rStyle w:val="Strong"/>
          <w:b w:val="0"/>
          <w:sz w:val="24"/>
          <w:szCs w:val="24"/>
        </w:rPr>
      </w:pPr>
    </w:p>
    <w:p w14:paraId="2860A771" w14:textId="77777777" w:rsidR="00194980" w:rsidRDefault="00194980" w:rsidP="004312B5">
      <w:pPr>
        <w:spacing w:before="0" w:after="0" w:line="240" w:lineRule="auto"/>
        <w:rPr>
          <w:rStyle w:val="Strong"/>
          <w:b w:val="0"/>
          <w:sz w:val="24"/>
          <w:szCs w:val="24"/>
        </w:rPr>
      </w:pPr>
    </w:p>
    <w:p w14:paraId="05B707D8" w14:textId="77777777" w:rsidR="00194980" w:rsidRDefault="00194980"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8" w:name="_Hlk31115896"/>
            <w:r w:rsidRPr="00F47DFE">
              <w:rPr>
                <w:rFonts w:ascii="Arial" w:hAnsi="Arial" w:cs="Arial"/>
                <w:b/>
                <w:bCs/>
                <w:sz w:val="24"/>
                <w:szCs w:val="24"/>
              </w:rPr>
              <w:t>If any response receives a score of ‘0’, the entire submission will be rejected.</w:t>
            </w:r>
            <w:bookmarkEnd w:id="48"/>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9" w:name="_Toc256000009"/>
      <w:bookmarkStart w:id="50" w:name="_Toc326234116"/>
      <w:bookmarkStart w:id="51" w:name="_Toc326241323"/>
      <w:bookmarkStart w:id="52" w:name="_Ref526495321"/>
      <w:bookmarkStart w:id="53" w:name="_Ref526495772"/>
      <w:bookmarkStart w:id="54" w:name="_Toc527015616"/>
      <w:r w:rsidRPr="00CC44D1">
        <w:rPr>
          <w:rFonts w:asciiTheme="majorHAnsi" w:hAnsiTheme="majorHAnsi" w:cstheme="majorHAnsi"/>
          <w:color w:val="auto"/>
          <w:sz w:val="24"/>
          <w:szCs w:val="24"/>
        </w:rPr>
        <w:t>Important legal notice</w:t>
      </w:r>
      <w:bookmarkEnd w:id="49"/>
      <w:bookmarkEnd w:id="50"/>
      <w:bookmarkEnd w:id="51"/>
      <w:bookmarkEnd w:id="52"/>
      <w:bookmarkEnd w:id="53"/>
      <w:bookmarkEnd w:id="54"/>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5"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5"/>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42"/>
      <w:r w:rsidRPr="005B29A9">
        <w:rPr>
          <w:rFonts w:ascii="Arial" w:hAnsi="Arial" w:cs="Arial"/>
          <w:sz w:val="24"/>
          <w:szCs w:val="24"/>
        </w:rPr>
        <w:t>Applicants shall not, in connection with this procurement process or the proposed contract:</w:t>
      </w:r>
      <w:bookmarkEnd w:id="56"/>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38CEE535"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110386">
        <w:rPr>
          <w:rFonts w:ascii="Calibri Light" w:hAnsi="Calibri Light" w:cs="Calibri Light"/>
          <w:noProof/>
          <w:sz w:val="44"/>
          <w:szCs w:val="44"/>
          <w:lang w:val="fr-FR"/>
        </w:rPr>
        <w:t>4</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10EA5694" w:rsidR="0062018F" w:rsidRPr="00CC44D1" w:rsidRDefault="001871DD" w:rsidP="004312B5">
      <w:pPr>
        <w:spacing w:before="0" w:after="0" w:line="240" w:lineRule="auto"/>
        <w:jc w:val="center"/>
        <w:rPr>
          <w:rFonts w:ascii="Calibri Light" w:hAnsi="Calibri Light" w:cs="Calibri Light"/>
          <w:sz w:val="44"/>
          <w:szCs w:val="44"/>
          <w:lang w:val="fr-FR"/>
        </w:rPr>
      </w:pPr>
      <w:r w:rsidRPr="001871DD">
        <w:rPr>
          <w:rFonts w:ascii="Calibri Light" w:hAnsi="Calibri Light" w:cs="Calibri Light"/>
          <w:sz w:val="40"/>
          <w:szCs w:val="40"/>
        </w:rPr>
        <w:t>Provision for Testing and Maintenance of Sectional Overhead Doors - Roller Shutter Doors &amp; Automatic Garage Doors</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7" w:name="_Ref262475730"/>
      <w:bookmarkStart w:id="58" w:name="_Toc278293688"/>
      <w:bookmarkStart w:id="59" w:name="_Toc256000010"/>
      <w:bookmarkStart w:id="60" w:name="_Toc315951541"/>
      <w:bookmarkStart w:id="61" w:name="_Toc367268711"/>
      <w:bookmarkStart w:id="62" w:name="_Toc45727000"/>
      <w:r w:rsidRPr="00CC44D1">
        <w:rPr>
          <w:rFonts w:asciiTheme="majorHAnsi" w:hAnsiTheme="majorHAnsi" w:cstheme="majorHAnsi"/>
          <w:color w:val="auto"/>
          <w:sz w:val="24"/>
          <w:szCs w:val="24"/>
        </w:rPr>
        <w:lastRenderedPageBreak/>
        <w:t xml:space="preserve">Form A: Details of </w:t>
      </w:r>
      <w:bookmarkEnd w:id="57"/>
      <w:bookmarkEnd w:id="58"/>
      <w:r w:rsidRPr="00CC44D1">
        <w:rPr>
          <w:rFonts w:asciiTheme="majorHAnsi" w:hAnsiTheme="majorHAnsi" w:cstheme="majorHAnsi"/>
          <w:color w:val="auto"/>
          <w:sz w:val="24"/>
          <w:szCs w:val="24"/>
        </w:rPr>
        <w:t>Applicant</w:t>
      </w:r>
      <w:bookmarkEnd w:id="59"/>
      <w:bookmarkEnd w:id="60"/>
      <w:bookmarkEnd w:id="61"/>
      <w:bookmarkEnd w:id="62"/>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58518157"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7816F4">
        <w:rPr>
          <w:rStyle w:val="Strong"/>
          <w:rFonts w:ascii="Arial" w:hAnsi="Arial" w:cs="Arial"/>
          <w:b w:val="0"/>
          <w:bCs/>
          <w:sz w:val="24"/>
          <w:szCs w:val="24"/>
        </w:rPr>
        <w:t xml:space="preserve"> </w:t>
      </w:r>
      <w:bookmarkStart w:id="63" w:name="_Hlk204853445"/>
      <w:r w:rsidR="007816F4">
        <w:rPr>
          <w:rStyle w:val="Strong"/>
          <w:rFonts w:ascii="Arial" w:hAnsi="Arial" w:cs="Arial"/>
          <w:b w:val="0"/>
          <w:bCs/>
          <w:sz w:val="24"/>
          <w:szCs w:val="24"/>
        </w:rPr>
        <w:t>Please include in your bid response a PDF of your information from the Central Digital Platform.</w:t>
      </w:r>
      <w:bookmarkEnd w:id="63"/>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4" w:name="_Ref526761616"/>
      <w:r w:rsidRPr="00CC44D1">
        <w:rPr>
          <w:rFonts w:cs="Arial"/>
          <w:sz w:val="24"/>
          <w:szCs w:val="24"/>
        </w:rPr>
        <w:t>Part 1</w:t>
      </w:r>
      <w:bookmarkEnd w:id="64"/>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5" w:name="_Toc271553306"/>
            <w:bookmarkStart w:id="66" w:name="_Toc271553461"/>
            <w:bookmarkStart w:id="67" w:name="_Toc271553607"/>
            <w:bookmarkStart w:id="68" w:name="_Toc271704164"/>
            <w:bookmarkStart w:id="69" w:name="_Toc271553308"/>
            <w:bookmarkStart w:id="70" w:name="_Toc271553463"/>
            <w:bookmarkStart w:id="71" w:name="_Toc271553609"/>
            <w:bookmarkStart w:id="72" w:name="_Toc271704166"/>
            <w:bookmarkStart w:id="73" w:name="_Toc271553315"/>
            <w:bookmarkStart w:id="74" w:name="_Toc271553470"/>
            <w:bookmarkStart w:id="75" w:name="_Toc271553616"/>
            <w:bookmarkStart w:id="76" w:name="_Toc271704173"/>
            <w:bookmarkStart w:id="77" w:name="_Toc271553319"/>
            <w:bookmarkStart w:id="78" w:name="_Toc271553474"/>
            <w:bookmarkStart w:id="79" w:name="_Toc271553620"/>
            <w:bookmarkStart w:id="80" w:name="_Toc271704177"/>
            <w:bookmarkStart w:id="81" w:name="_Toc271553323"/>
            <w:bookmarkStart w:id="82" w:name="_Toc271553478"/>
            <w:bookmarkStart w:id="83" w:name="_Toc271553624"/>
            <w:bookmarkStart w:id="84" w:name="_Toc271704181"/>
            <w:bookmarkStart w:id="85" w:name="_Toc271553340"/>
            <w:bookmarkStart w:id="86" w:name="_Toc271553495"/>
            <w:bookmarkStart w:id="87" w:name="_Toc271553641"/>
            <w:bookmarkStart w:id="88" w:name="_Toc271704198"/>
            <w:bookmarkStart w:id="89" w:name="_Toc271553356"/>
            <w:bookmarkStart w:id="90" w:name="_Toc271553511"/>
            <w:bookmarkStart w:id="91" w:name="_Toc271553657"/>
            <w:bookmarkStart w:id="92" w:name="_Toc271704214"/>
            <w:bookmarkStart w:id="93" w:name="_Toc271553361"/>
            <w:bookmarkStart w:id="94" w:name="_Toc271553516"/>
            <w:bookmarkStart w:id="95" w:name="_Toc271553662"/>
            <w:bookmarkStart w:id="96" w:name="_Toc271704219"/>
            <w:bookmarkStart w:id="97" w:name="_Toc271553391"/>
            <w:bookmarkStart w:id="98" w:name="_Toc271553546"/>
            <w:bookmarkStart w:id="99" w:name="_Toc271553692"/>
            <w:bookmarkStart w:id="100" w:name="_Toc2717042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E2FBC">
              <w:rPr>
                <w:rFonts w:ascii="Arial" w:hAnsi="Arial" w:cs="Arial"/>
                <w:sz w:val="24"/>
                <w:szCs w:val="24"/>
              </w:rPr>
              <w:t xml:space="preserve">Name of person or organisation tendering </w:t>
            </w:r>
          </w:p>
        </w:tc>
        <w:bookmarkStart w:id="101"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1"/>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2"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2"/>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3"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3"/>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071E705D" w14:textId="76FA3946" w:rsidR="004312B5" w:rsidRPr="00CC44D1" w:rsidRDefault="00C144F0" w:rsidP="002555DA">
      <w:pPr>
        <w:pStyle w:val="Heading2"/>
        <w:numPr>
          <w:ilvl w:val="0"/>
          <w:numId w:val="0"/>
        </w:numPr>
        <w:spacing w:before="120"/>
        <w:rPr>
          <w:sz w:val="24"/>
          <w:szCs w:val="24"/>
        </w:rPr>
      </w:pPr>
      <w:r w:rsidRPr="00CC44D1">
        <w:rPr>
          <w:rFonts w:cs="Arial"/>
          <w:sz w:val="24"/>
          <w:szCs w:val="24"/>
        </w:rPr>
        <w:lastRenderedPageBreak/>
        <w:t xml:space="preserve">Part 3 </w:t>
      </w:r>
      <w:r w:rsidR="00A446FB" w:rsidRPr="00CC44D1">
        <w:rPr>
          <w:rFonts w:cs="Arial"/>
          <w:sz w:val="24"/>
          <w:szCs w:val="24"/>
        </w:rPr>
        <w:t xml:space="preserve">– </w:t>
      </w:r>
      <w:r w:rsidR="002555DA" w:rsidRPr="002555DA">
        <w:rPr>
          <w:rFonts w:cs="Arial"/>
          <w:sz w:val="24"/>
          <w:szCs w:val="24"/>
        </w:rPr>
        <w:t>Sub-Contractors</w:t>
      </w:r>
    </w:p>
    <w:p w14:paraId="35C94D58" w14:textId="4BA2AD5F" w:rsidR="004312B5" w:rsidRPr="003726C7" w:rsidRDefault="003726C7" w:rsidP="004312B5">
      <w:pPr>
        <w:pStyle w:val="NoSpacing"/>
        <w:rPr>
          <w:rFonts w:ascii="Arial" w:hAnsi="Arial" w:cs="Arial"/>
          <w:sz w:val="24"/>
          <w:szCs w:val="24"/>
        </w:rPr>
      </w:pPr>
      <w:r w:rsidRPr="003726C7">
        <w:rPr>
          <w:rFonts w:ascii="Arial" w:hAnsi="Arial" w:cs="Arial"/>
          <w:sz w:val="24"/>
          <w:szCs w:val="24"/>
        </w:rPr>
        <w:t>Please list all sub-contractors you will be using for this contract.</w:t>
      </w: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4" w:name="_Toc276026270"/>
      <w:bookmarkStart w:id="105" w:name="_Toc341700137"/>
      <w:bookmarkStart w:id="106" w:name="_Toc367268712"/>
      <w:bookmarkStart w:id="107" w:name="_Toc256000011"/>
      <w:bookmarkStart w:id="108" w:name="_Toc45727001"/>
      <w:r w:rsidRPr="00CC44D1">
        <w:rPr>
          <w:rFonts w:asciiTheme="majorHAnsi" w:hAnsiTheme="majorHAnsi" w:cstheme="majorHAnsi"/>
          <w:color w:val="auto"/>
          <w:sz w:val="24"/>
          <w:szCs w:val="24"/>
        </w:rPr>
        <w:lastRenderedPageBreak/>
        <w:t xml:space="preserve">Form B: Grounds for </w:t>
      </w:r>
      <w:bookmarkEnd w:id="104"/>
      <w:bookmarkEnd w:id="105"/>
      <w:bookmarkEnd w:id="106"/>
      <w:r w:rsidRPr="00CC44D1">
        <w:rPr>
          <w:rFonts w:asciiTheme="majorHAnsi" w:hAnsiTheme="majorHAnsi" w:cstheme="majorHAnsi"/>
          <w:color w:val="auto"/>
          <w:sz w:val="24"/>
          <w:szCs w:val="24"/>
        </w:rPr>
        <w:t>exclusion</w:t>
      </w:r>
      <w:bookmarkEnd w:id="107"/>
      <w:bookmarkEnd w:id="108"/>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09" w:name="_Toc341700138"/>
      <w:bookmarkStart w:id="110"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4335F9"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4335F9"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4335F9"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4335F9"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4335F9"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4335F9"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4335F9"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4335F9"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1" w:name="_Toc256000012"/>
      <w:bookmarkStart w:id="112" w:name="_Toc45727002"/>
      <w:r w:rsidRPr="00CC44D1">
        <w:rPr>
          <w:rFonts w:asciiTheme="majorHAnsi" w:hAnsiTheme="majorHAnsi" w:cstheme="majorHAnsi"/>
          <w:color w:val="auto"/>
          <w:sz w:val="24"/>
          <w:szCs w:val="24"/>
        </w:rPr>
        <w:lastRenderedPageBreak/>
        <w:t>Form C: Compliance with minimum standards</w:t>
      </w:r>
      <w:bookmarkEnd w:id="109"/>
      <w:bookmarkEnd w:id="110"/>
      <w:bookmarkEnd w:id="111"/>
      <w:bookmarkEnd w:id="112"/>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1B7FBD5B"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343272" w:rsidRPr="00343272">
        <w:rPr>
          <w:rFonts w:ascii="Arial" w:hAnsi="Arial" w:cs="Arial"/>
          <w:b/>
          <w:noProof/>
          <w:sz w:val="24"/>
          <w:szCs w:val="24"/>
        </w:rPr>
        <w:t>Testing and Maintenance of Sectional Overhead Doors - Roller Shutter Doors &amp; Automatic Garage Doors</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4335F9"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4335F9"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49F58934" w:rsidR="000A1D9B" w:rsidRPr="00D4625E" w:rsidRDefault="00C144F0" w:rsidP="000A1D9B">
      <w:pPr>
        <w:spacing w:line="288" w:lineRule="auto"/>
        <w:rPr>
          <w:rFonts w:ascii="Arial" w:hAnsi="Arial" w:cs="Arial"/>
          <w:bCs/>
          <w:sz w:val="24"/>
          <w:szCs w:val="24"/>
        </w:rPr>
      </w:pPr>
      <w:bookmarkStart w:id="113"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343272" w:rsidRPr="00343272">
        <w:rPr>
          <w:rFonts w:ascii="Arial" w:hAnsi="Arial" w:cs="Arial"/>
          <w:bCs/>
          <w:sz w:val="24"/>
          <w:szCs w:val="24"/>
        </w:rPr>
        <w:t>Testing and Maintenance of Sectional Overhead Doors - Roller Shutter Doors &amp; Automatic Garage Doors</w:t>
      </w:r>
      <w:r w:rsidR="00343272">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3"/>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79CE6C27"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343272" w:rsidRPr="00343272">
        <w:rPr>
          <w:rFonts w:ascii="Arial" w:hAnsi="Arial" w:cs="Arial"/>
          <w:b/>
          <w:sz w:val="24"/>
          <w:szCs w:val="24"/>
        </w:rPr>
        <w:t>Testing and Maintenance of Sectional Overhead Doors - Roller Shutter Doors &amp; Automatic Garage Doors</w:t>
      </w:r>
      <w:r w:rsidR="00343272">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4335F9"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4335F9"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59F4B2E4" w:rsidR="000A1D9B" w:rsidRPr="00D4625E" w:rsidRDefault="00C144F0" w:rsidP="000A1D9B">
      <w:pPr>
        <w:rPr>
          <w:rFonts w:ascii="Arial" w:hAnsi="Arial" w:cs="Arial"/>
          <w:sz w:val="24"/>
          <w:szCs w:val="24"/>
        </w:rPr>
      </w:pPr>
      <w:bookmarkStart w:id="114"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343272" w:rsidRPr="00343272">
        <w:rPr>
          <w:rFonts w:ascii="Arial" w:hAnsi="Arial" w:cs="Arial"/>
          <w:bCs/>
          <w:sz w:val="24"/>
          <w:szCs w:val="24"/>
        </w:rPr>
        <w:t>Testing and Maintenance of Sectional Overhead Doors - Roller Shutter Doors &amp; Automatic Garage Doors</w:t>
      </w:r>
      <w:r w:rsidR="00343272">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4"/>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4335F9"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4335F9"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4335F9"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4335F9"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4335F9"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4335F9"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5" w:name="_Hlk183094329"/>
      <w:r w:rsidR="003E0DD8" w:rsidRPr="00821E61">
        <w:rPr>
          <w:rFonts w:ascii="Arial" w:hAnsi="Arial" w:cs="Arial"/>
          <w:sz w:val="24"/>
          <w:szCs w:val="24"/>
        </w:rPr>
        <w:t xml:space="preserve"> If you are unable to evidence what you have done to put matters right, your application will fail.</w:t>
      </w:r>
      <w:bookmarkEnd w:id="115"/>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6" w:name="_Hlk139361346"/>
    <w:p w14:paraId="3F46D2EC" w14:textId="77777777" w:rsidR="009524DD" w:rsidRPr="00083E5D" w:rsidRDefault="004335F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4335F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6"/>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4335F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4335F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4335F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4335F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4335F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4335F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4335F9"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4335F9"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4335F9"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4335F9"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7"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4335F9"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4335F9"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4335F9"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18"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18"/>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19" w:name="_Ref137735286"/>
      <w:r w:rsidRPr="00CC44D1">
        <w:rPr>
          <w:sz w:val="24"/>
          <w:szCs w:val="24"/>
        </w:rPr>
        <w:t>Health and Safety</w:t>
      </w:r>
      <w:bookmarkEnd w:id="119"/>
    </w:p>
    <w:p w14:paraId="7D408A10" w14:textId="77777777" w:rsidR="00C27AC0" w:rsidRPr="007B6E50" w:rsidRDefault="00C27AC0" w:rsidP="00C27AC0">
      <w:pPr>
        <w:spacing w:before="120" w:after="120"/>
        <w:jc w:val="both"/>
        <w:rPr>
          <w:rFonts w:ascii="Arial" w:hAnsi="Arial" w:cs="Arial"/>
          <w:sz w:val="24"/>
          <w:szCs w:val="24"/>
        </w:rPr>
      </w:pPr>
      <w:bookmarkStart w:id="120" w:name="_Toc256000013"/>
      <w:bookmarkStart w:id="121" w:name="_Toc276026273"/>
      <w:bookmarkStart w:id="122" w:name="_Toc327166657"/>
      <w:bookmarkStart w:id="123" w:name="_Toc367268714"/>
      <w:bookmarkStart w:id="124" w:name="_Toc45727003"/>
      <w:bookmarkEnd w:id="117"/>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2FFD8BFD" w14:textId="77777777" w:rsidR="00C27AC0" w:rsidRPr="007B6E50" w:rsidRDefault="00C27AC0" w:rsidP="00C27AC0">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2CF02C46" w14:textId="77777777" w:rsidR="00C27AC0" w:rsidRPr="007B6E50" w:rsidRDefault="00C27AC0" w:rsidP="00C27AC0">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14DF3839" w14:textId="77777777" w:rsidR="00C27AC0" w:rsidRPr="00CC44D1" w:rsidRDefault="00C27AC0" w:rsidP="00C27AC0">
      <w:pPr>
        <w:spacing w:before="0" w:after="0"/>
        <w:rPr>
          <w:sz w:val="24"/>
          <w:szCs w:val="24"/>
        </w:rPr>
      </w:pPr>
    </w:p>
    <w:p w14:paraId="527C9E6D" w14:textId="77777777" w:rsidR="00C27AC0" w:rsidRPr="006F3253" w:rsidRDefault="00C27AC0" w:rsidP="00C27AC0">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11D68C86" w14:textId="77777777" w:rsidR="00C27AC0" w:rsidRPr="006F3253" w:rsidRDefault="00C27AC0" w:rsidP="00C27AC0">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6ED9AABF" w14:textId="77777777" w:rsidR="00C27AC0" w:rsidRPr="00CC44D1" w:rsidRDefault="00C27AC0" w:rsidP="00C27AC0">
      <w:pPr>
        <w:rPr>
          <w:sz w:val="24"/>
          <w:szCs w:val="24"/>
        </w:rPr>
      </w:pPr>
    </w:p>
    <w:p w14:paraId="2F7858D3" w14:textId="77777777" w:rsidR="00C27AC0" w:rsidRPr="006F3253" w:rsidRDefault="00C27AC0" w:rsidP="00C27AC0">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36F45ECF" w14:textId="77777777" w:rsidR="00C27AC0" w:rsidRPr="006F3253" w:rsidRDefault="00C27AC0" w:rsidP="00C27AC0">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57E601F7" w14:textId="77777777" w:rsidR="00C27AC0" w:rsidRPr="00AC2CEF" w:rsidRDefault="00C27AC0" w:rsidP="00C27AC0">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2DE6479C" w14:textId="77777777" w:rsidR="00C27AC0" w:rsidRPr="00CC44D1" w:rsidRDefault="00C27AC0" w:rsidP="00C27AC0">
      <w:pPr>
        <w:spacing w:beforeLines="40" w:before="96" w:afterLines="40" w:after="96"/>
        <w:ind w:left="360"/>
        <w:rPr>
          <w:rFonts w:asciiTheme="minorHAnsi" w:hAnsiTheme="minorHAnsi" w:cstheme="minorHAnsi"/>
          <w:sz w:val="24"/>
          <w:szCs w:val="24"/>
        </w:rPr>
      </w:pPr>
    </w:p>
    <w:p w14:paraId="7655EE35" w14:textId="77777777" w:rsidR="00C27AC0" w:rsidRPr="00CC44D1" w:rsidRDefault="00C27AC0" w:rsidP="00C27AC0">
      <w:pPr>
        <w:spacing w:before="120" w:after="120"/>
        <w:rPr>
          <w:rFonts w:asciiTheme="minorHAnsi" w:hAnsiTheme="minorHAnsi" w:cstheme="minorHAnsi"/>
          <w:sz w:val="24"/>
          <w:szCs w:val="24"/>
        </w:rPr>
      </w:pPr>
    </w:p>
    <w:p w14:paraId="59A04C7B" w14:textId="77777777" w:rsidR="00C27AC0" w:rsidRPr="00D56B61" w:rsidRDefault="00C27AC0" w:rsidP="00C27AC0">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75A2F3CE" w14:textId="77777777" w:rsidR="00C27AC0" w:rsidRPr="00D56B61" w:rsidRDefault="00C27AC0" w:rsidP="00C27AC0">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07701FF9" w14:textId="77777777" w:rsidR="00C27AC0" w:rsidRPr="00D56B61" w:rsidRDefault="00C27AC0" w:rsidP="00C27AC0">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738749ED" w14:textId="77777777" w:rsidR="00C27AC0" w:rsidRPr="00D56B61" w:rsidRDefault="00C27AC0" w:rsidP="00C27AC0">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282C0B53" w14:textId="77777777" w:rsidR="00C27AC0" w:rsidRPr="00D56B61" w:rsidRDefault="00C27AC0" w:rsidP="00C27AC0">
      <w:pPr>
        <w:pStyle w:val="ListParagraph"/>
        <w:spacing w:before="120" w:after="120"/>
        <w:ind w:left="360"/>
        <w:rPr>
          <w:rFonts w:ascii="Arial" w:hAnsi="Arial" w:cs="Arial"/>
          <w:sz w:val="24"/>
          <w:szCs w:val="24"/>
        </w:rPr>
      </w:pPr>
    </w:p>
    <w:p w14:paraId="3CBB3D4E" w14:textId="77777777" w:rsidR="00C27AC0" w:rsidRPr="00CC44D1" w:rsidRDefault="00C27AC0" w:rsidP="00C27AC0">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762B9E1E" w14:textId="77777777" w:rsidR="00C27AC0" w:rsidRPr="00BB346C" w:rsidRDefault="00C27AC0" w:rsidP="00C27AC0">
      <w:pPr>
        <w:spacing w:before="0" w:after="0"/>
        <w:rPr>
          <w:sz w:val="24"/>
          <w:szCs w:val="24"/>
        </w:rPr>
      </w:pPr>
    </w:p>
    <w:p w14:paraId="025DDB5D" w14:textId="77777777" w:rsidR="00C27AC0" w:rsidRDefault="00C27AC0" w:rsidP="00C27AC0">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5B53901" w14:textId="77777777" w:rsidR="00C27AC0" w:rsidRPr="00BB346C" w:rsidRDefault="00C27AC0" w:rsidP="00C27AC0">
      <w:pPr>
        <w:pStyle w:val="ListParagraph"/>
        <w:spacing w:before="0" w:after="0"/>
        <w:ind w:left="360"/>
        <w:rPr>
          <w:rFonts w:ascii="Arial" w:hAnsi="Arial" w:cs="Arial"/>
          <w:sz w:val="24"/>
          <w:szCs w:val="24"/>
        </w:rPr>
      </w:pPr>
    </w:p>
    <w:p w14:paraId="7458BA5F" w14:textId="77777777" w:rsidR="00C27AC0" w:rsidRPr="00BB346C" w:rsidRDefault="00C27AC0" w:rsidP="00C27AC0">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AF2CBA5" w14:textId="77777777" w:rsidR="00C27AC0" w:rsidRPr="00BB346C" w:rsidRDefault="00C27AC0" w:rsidP="00C27AC0">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1F7B399B" w14:textId="77777777" w:rsidR="00C27AC0" w:rsidRPr="00BB346C" w:rsidRDefault="00C27AC0" w:rsidP="00C27AC0">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555DBFC8" w14:textId="77777777" w:rsidR="00C27AC0" w:rsidRPr="00BB346C" w:rsidRDefault="00C27AC0" w:rsidP="00C27AC0">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089338A5" w14:textId="77777777" w:rsidR="00C27AC0" w:rsidRPr="00BB346C" w:rsidRDefault="00C27AC0" w:rsidP="00C27AC0">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12F0D561" w14:textId="77777777" w:rsidR="00C27AC0" w:rsidRPr="00BB346C" w:rsidRDefault="00C27AC0" w:rsidP="00C27AC0">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C36AFFF" w14:textId="77777777" w:rsidR="00C27AC0" w:rsidRDefault="00C27AC0" w:rsidP="00C27AC0">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190AA799" w14:textId="77777777" w:rsidR="00C27AC0" w:rsidRPr="00BB346C" w:rsidRDefault="00C27AC0" w:rsidP="00C27AC0">
      <w:pPr>
        <w:spacing w:before="0" w:after="0"/>
        <w:ind w:left="360"/>
        <w:rPr>
          <w:rFonts w:ascii="Arial" w:hAnsi="Arial" w:cs="Arial"/>
          <w:sz w:val="24"/>
          <w:szCs w:val="24"/>
        </w:rPr>
      </w:pPr>
    </w:p>
    <w:p w14:paraId="48CC69E1" w14:textId="77777777" w:rsidR="00C27AC0" w:rsidRPr="00CC44D1" w:rsidRDefault="00C27AC0" w:rsidP="00C27AC0">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6506B9A6" w14:textId="77777777" w:rsidR="00C27AC0" w:rsidRDefault="00C27AC0" w:rsidP="00C27AC0">
      <w:pPr>
        <w:spacing w:before="0" w:after="0"/>
        <w:rPr>
          <w:sz w:val="24"/>
          <w:szCs w:val="24"/>
        </w:rPr>
      </w:pPr>
    </w:p>
    <w:p w14:paraId="4E0CF822" w14:textId="77777777" w:rsidR="00C27AC0" w:rsidRDefault="00C27AC0" w:rsidP="00C27AC0">
      <w:pPr>
        <w:spacing w:before="0" w:after="0"/>
        <w:rPr>
          <w:sz w:val="24"/>
          <w:szCs w:val="24"/>
        </w:rPr>
      </w:pPr>
    </w:p>
    <w:p w14:paraId="62982098" w14:textId="26719804" w:rsidR="00C27AC0" w:rsidRPr="00EB049F" w:rsidRDefault="00C27AC0" w:rsidP="00C27AC0">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012744CF" w14:textId="77777777" w:rsidR="00C27AC0" w:rsidRDefault="00C27AC0" w:rsidP="00C27AC0">
      <w:pPr>
        <w:pStyle w:val="ListParagraph"/>
        <w:spacing w:before="0" w:after="0"/>
        <w:ind w:left="360"/>
        <w:rPr>
          <w:rFonts w:ascii="Arial" w:hAnsi="Arial" w:cs="Arial"/>
          <w:sz w:val="24"/>
          <w:szCs w:val="24"/>
        </w:rPr>
      </w:pPr>
    </w:p>
    <w:p w14:paraId="5A8767A7" w14:textId="77777777" w:rsidR="00C27AC0" w:rsidRDefault="00C27AC0" w:rsidP="00C27AC0">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17A06330" w14:textId="77777777" w:rsidR="00C27AC0" w:rsidRDefault="00C27AC0" w:rsidP="00C27AC0">
      <w:pPr>
        <w:pStyle w:val="ListParagraph"/>
        <w:spacing w:before="0" w:after="0"/>
        <w:ind w:left="360"/>
        <w:rPr>
          <w:rFonts w:ascii="Arial" w:hAnsi="Arial" w:cs="Arial"/>
          <w:sz w:val="24"/>
          <w:szCs w:val="24"/>
        </w:rPr>
      </w:pPr>
    </w:p>
    <w:p w14:paraId="7F09EE7E" w14:textId="77777777" w:rsidR="00C27AC0" w:rsidRDefault="00C27AC0" w:rsidP="00C27AC0">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3B0F519C" w14:textId="77777777" w:rsidR="00C27AC0" w:rsidRDefault="00C27AC0" w:rsidP="00C27AC0">
      <w:pPr>
        <w:pStyle w:val="ListParagraph"/>
        <w:spacing w:before="0" w:after="0"/>
        <w:ind w:left="360"/>
        <w:rPr>
          <w:rFonts w:ascii="Arial" w:hAnsi="Arial" w:cs="Arial"/>
          <w:sz w:val="24"/>
          <w:szCs w:val="24"/>
        </w:rPr>
      </w:pPr>
    </w:p>
    <w:p w14:paraId="55BA8EA2" w14:textId="77777777" w:rsidR="00C27AC0" w:rsidRPr="00EB049F" w:rsidRDefault="00C27AC0" w:rsidP="00C27AC0">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70FEC932" w14:textId="77777777" w:rsidR="00C27AC0" w:rsidRPr="00EB049F" w:rsidRDefault="00C27AC0" w:rsidP="00C27AC0">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9797607" w14:textId="77777777" w:rsidR="00C27AC0" w:rsidRPr="00EB049F" w:rsidRDefault="00C27AC0" w:rsidP="00C27AC0">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43B1D5EA" w14:textId="77777777" w:rsidR="00C27AC0" w:rsidRPr="00EB049F" w:rsidRDefault="00C27AC0" w:rsidP="00C27AC0">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18685717" w14:textId="77777777" w:rsidR="00C27AC0" w:rsidRPr="00EB049F" w:rsidRDefault="00C27AC0" w:rsidP="00C27AC0">
      <w:pPr>
        <w:pStyle w:val="ListParagraph"/>
        <w:spacing w:before="0" w:after="0"/>
        <w:ind w:left="360"/>
        <w:rPr>
          <w:rFonts w:ascii="Arial" w:hAnsi="Arial" w:cs="Arial"/>
          <w:sz w:val="24"/>
          <w:szCs w:val="24"/>
        </w:rPr>
      </w:pPr>
    </w:p>
    <w:p w14:paraId="75E1C21A" w14:textId="77777777" w:rsidR="00C27AC0" w:rsidRPr="00EB049F" w:rsidRDefault="00C27AC0" w:rsidP="00C27AC0">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70E05AD9" w14:textId="77777777" w:rsidR="00C27AC0" w:rsidRPr="00DE34CD" w:rsidRDefault="00C27AC0" w:rsidP="00C27AC0">
      <w:pPr>
        <w:pStyle w:val="ListParagraph"/>
        <w:spacing w:before="0" w:after="0"/>
        <w:ind w:left="360"/>
        <w:rPr>
          <w:sz w:val="24"/>
          <w:szCs w:val="24"/>
        </w:rPr>
      </w:pPr>
    </w:p>
    <w:p w14:paraId="031C99C7" w14:textId="77777777" w:rsidR="00911703" w:rsidRDefault="00911703" w:rsidP="002E0443">
      <w:pPr>
        <w:spacing w:before="0" w:after="0"/>
        <w:rPr>
          <w:sz w:val="24"/>
          <w:szCs w:val="24"/>
        </w:rPr>
      </w:pPr>
    </w:p>
    <w:p w14:paraId="7E706CFD" w14:textId="77777777" w:rsidR="00911703" w:rsidRPr="00CC44D1" w:rsidRDefault="00911703" w:rsidP="002E0443">
      <w:pPr>
        <w:spacing w:before="0" w:after="0"/>
        <w:rPr>
          <w:sz w:val="24"/>
          <w:szCs w:val="24"/>
        </w:rPr>
      </w:pPr>
    </w:p>
    <w:p w14:paraId="3B444B9C" w14:textId="77777777" w:rsidR="002E0443" w:rsidRPr="00CC44D1" w:rsidRDefault="002E0443" w:rsidP="002E0443">
      <w:pPr>
        <w:spacing w:before="0" w:after="0" w:line="240" w:lineRule="auto"/>
        <w:rPr>
          <w:rStyle w:val="Strong"/>
          <w:b w:val="0"/>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0"/>
      <w:bookmarkEnd w:id="121"/>
      <w:bookmarkEnd w:id="122"/>
      <w:bookmarkEnd w:id="123"/>
      <w:bookmarkEnd w:id="124"/>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4335F9"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4335F9"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5" w:name="_Toc256000014"/>
      <w:bookmarkStart w:id="126" w:name="_Toc45727004"/>
      <w:bookmarkStart w:id="127" w:name="_Hlk203042775"/>
      <w:r w:rsidRPr="00CC44D1">
        <w:rPr>
          <w:rFonts w:asciiTheme="majorHAnsi" w:hAnsiTheme="majorHAnsi" w:cstheme="majorHAnsi"/>
          <w:color w:val="auto"/>
          <w:sz w:val="24"/>
          <w:szCs w:val="24"/>
        </w:rPr>
        <w:lastRenderedPageBreak/>
        <w:t>Form E: Shortlisting Questions</w:t>
      </w:r>
      <w:bookmarkEnd w:id="125"/>
      <w:bookmarkEnd w:id="126"/>
    </w:p>
    <w:bookmarkEnd w:id="127"/>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28" w:name="_Toc256000015"/>
      <w:bookmarkStart w:id="129"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28"/>
    <w:bookmarkEnd w:id="129"/>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4335F9"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4335F9"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3B71B6F8" w14:textId="77777777" w:rsidR="00B403A4" w:rsidRPr="00B403A4" w:rsidRDefault="006B1888" w:rsidP="00B403A4">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B403A4" w:rsidRPr="00B403A4">
              <w:rPr>
                <w:rFonts w:ascii="Arial" w:hAnsi="Arial" w:cs="Arial"/>
                <w:sz w:val="24"/>
                <w:szCs w:val="24"/>
              </w:rPr>
              <w:t>Please describe your approach to ensuring compliance with NCC's SOP 024 and the regulatory requirements therein, in the inspection and maintenance of powered roller shutters, speed shutters and fire shutters. Include how your operatives are trained and certified to meet the requirements.</w:t>
            </w:r>
          </w:p>
          <w:p w14:paraId="14850DA1" w14:textId="77777777" w:rsidR="00B403A4" w:rsidRPr="00B403A4" w:rsidRDefault="00B403A4" w:rsidP="00B403A4">
            <w:pPr>
              <w:rPr>
                <w:rFonts w:ascii="Arial" w:hAnsi="Arial" w:cs="Arial"/>
                <w:sz w:val="24"/>
                <w:szCs w:val="24"/>
              </w:rPr>
            </w:pPr>
          </w:p>
          <w:p w14:paraId="590A09D0" w14:textId="4F68A28B" w:rsidR="00A72EC3" w:rsidRPr="00A72EC3" w:rsidRDefault="00B403A4" w:rsidP="00B403A4">
            <w:pPr>
              <w:pStyle w:val="paragraph"/>
              <w:spacing w:before="0" w:beforeAutospacing="0" w:after="0" w:afterAutospacing="0"/>
              <w:ind w:right="255"/>
              <w:textAlignment w:val="baseline"/>
              <w:rPr>
                <w:rFonts w:ascii="Arial" w:hAnsi="Arial" w:cs="Arial"/>
                <w:b/>
                <w:bCs/>
                <w:color w:val="FF0000"/>
              </w:rPr>
            </w:pPr>
            <w:r w:rsidRPr="00B403A4">
              <w:rPr>
                <w:rFonts w:ascii="Arial" w:hAnsi="Arial" w:cs="Arial"/>
              </w:rPr>
              <w:t>25% 2 x A4 pages, 12 pt Arial</w:t>
            </w:r>
          </w:p>
        </w:tc>
      </w:tr>
      <w:tr w:rsidR="00A72EC3" w:rsidRPr="00A72EC3" w14:paraId="760B1D87" w14:textId="77777777">
        <w:tc>
          <w:tcPr>
            <w:tcW w:w="9016" w:type="dxa"/>
          </w:tcPr>
          <w:p w14:paraId="220D94C0" w14:textId="77777777" w:rsidR="00F55F2E" w:rsidRPr="00F55F2E" w:rsidRDefault="006B1888" w:rsidP="00F55F2E">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F55F2E" w:rsidRPr="00F55F2E">
              <w:rPr>
                <w:rFonts w:ascii="Arial" w:hAnsi="Arial" w:cs="Arial"/>
                <w:sz w:val="24"/>
                <w:szCs w:val="24"/>
              </w:rPr>
              <w:t xml:space="preserve">Outline your methodology for delivering biannual planned maintenance and responsive remedial works across a geographically dispersed estate of over 100 properties. We would also like to know </w:t>
            </w:r>
          </w:p>
          <w:p w14:paraId="7E10611D" w14:textId="77777777" w:rsidR="00F55F2E" w:rsidRPr="00F55F2E" w:rsidRDefault="00F55F2E" w:rsidP="00F55F2E">
            <w:pPr>
              <w:rPr>
                <w:rFonts w:ascii="Arial" w:hAnsi="Arial" w:cs="Arial"/>
                <w:sz w:val="24"/>
                <w:szCs w:val="24"/>
              </w:rPr>
            </w:pPr>
            <w:r w:rsidRPr="00F55F2E">
              <w:rPr>
                <w:rFonts w:ascii="Arial" w:hAnsi="Arial" w:cs="Arial"/>
                <w:sz w:val="24"/>
                <w:szCs w:val="24"/>
              </w:rPr>
              <w:t xml:space="preserve">how will you ensure consistency, timely certification, and minimal disruption to operational sites, including the requirements to make safe within 4 hours in an out of hours emergency. </w:t>
            </w:r>
          </w:p>
          <w:p w14:paraId="556A8DCB" w14:textId="77777777" w:rsidR="00F55F2E" w:rsidRPr="00F55F2E" w:rsidRDefault="00F55F2E" w:rsidP="00F55F2E">
            <w:pPr>
              <w:rPr>
                <w:rFonts w:ascii="Arial" w:hAnsi="Arial" w:cs="Arial"/>
                <w:sz w:val="24"/>
                <w:szCs w:val="24"/>
              </w:rPr>
            </w:pPr>
          </w:p>
          <w:p w14:paraId="0DC2678C" w14:textId="73CE931D" w:rsidR="00A72EC3" w:rsidRPr="00A72EC3" w:rsidRDefault="00F55F2E" w:rsidP="00F55F2E">
            <w:pPr>
              <w:pStyle w:val="paragraph"/>
              <w:spacing w:before="0" w:beforeAutospacing="0" w:after="0" w:afterAutospacing="0"/>
              <w:ind w:right="255"/>
              <w:textAlignment w:val="baseline"/>
              <w:rPr>
                <w:rFonts w:ascii="Arial" w:hAnsi="Arial" w:cs="Arial"/>
                <w:b/>
                <w:bCs/>
                <w:color w:val="FF0000"/>
              </w:rPr>
            </w:pPr>
            <w:r w:rsidRPr="00F55F2E">
              <w:rPr>
                <w:rFonts w:ascii="Arial" w:hAnsi="Arial" w:cs="Arial"/>
              </w:rPr>
              <w:t>25%, 2 x A4 pages, 12 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0" w:name="_Toc276026276"/>
      <w:bookmarkStart w:id="131" w:name="_Toc256000016"/>
      <w:bookmarkStart w:id="132" w:name="_Toc339365998"/>
      <w:bookmarkStart w:id="133" w:name="_Toc367268719"/>
      <w:bookmarkStart w:id="134" w:name="_Toc45727007"/>
      <w:r w:rsidRPr="00CC44D1">
        <w:rPr>
          <w:rFonts w:asciiTheme="majorHAnsi" w:hAnsiTheme="majorHAnsi" w:cstheme="majorHAnsi"/>
          <w:color w:val="auto"/>
          <w:sz w:val="24"/>
          <w:szCs w:val="24"/>
        </w:rPr>
        <w:lastRenderedPageBreak/>
        <w:t>Form Z:</w:t>
      </w:r>
      <w:bookmarkEnd w:id="130"/>
      <w:r w:rsidRPr="00CC44D1">
        <w:rPr>
          <w:rFonts w:asciiTheme="majorHAnsi" w:hAnsiTheme="majorHAnsi" w:cstheme="majorHAnsi"/>
          <w:color w:val="auto"/>
          <w:sz w:val="24"/>
          <w:szCs w:val="24"/>
        </w:rPr>
        <w:t xml:space="preserve"> Applicant's declaration</w:t>
      </w:r>
      <w:bookmarkEnd w:id="131"/>
      <w:bookmarkEnd w:id="132"/>
      <w:bookmarkEnd w:id="133"/>
      <w:bookmarkEnd w:id="134"/>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5"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4335F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4335F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4335F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5"/>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4335F9"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4335F9"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7D16172D" w14:textId="77777777" w:rsidR="00D97237" w:rsidRDefault="00D97237" w:rsidP="004312B5">
      <w:pPr>
        <w:rPr>
          <w:sz w:val="24"/>
          <w:szCs w:val="24"/>
        </w:rPr>
      </w:pPr>
    </w:p>
    <w:p w14:paraId="0B14C7BC" w14:textId="77777777" w:rsidR="00D97237" w:rsidRPr="00CC44D1" w:rsidRDefault="00D97237"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4335F9"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4335F9"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4335F9"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4335F9"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4335F9"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4123" w14:textId="77777777" w:rsidR="006D59F5" w:rsidRDefault="006D59F5">
      <w:pPr>
        <w:spacing w:before="0" w:after="0" w:line="240" w:lineRule="auto"/>
      </w:pPr>
      <w:r>
        <w:separator/>
      </w:r>
    </w:p>
  </w:endnote>
  <w:endnote w:type="continuationSeparator" w:id="0">
    <w:p w14:paraId="7FA4C258" w14:textId="77777777" w:rsidR="006D59F5" w:rsidRDefault="006D59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881D" w14:textId="77777777" w:rsidR="006D59F5" w:rsidRDefault="006D59F5">
      <w:pPr>
        <w:spacing w:before="0" w:after="0" w:line="240" w:lineRule="auto"/>
      </w:pPr>
      <w:r>
        <w:separator/>
      </w:r>
    </w:p>
  </w:footnote>
  <w:footnote w:type="continuationSeparator" w:id="0">
    <w:p w14:paraId="57185114" w14:textId="77777777" w:rsidR="006D59F5" w:rsidRDefault="006D59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20B1EFDF"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CA29BE">
      <w:rPr>
        <w:rStyle w:val="Emphasis"/>
        <w:rFonts w:asciiTheme="minorHAnsi" w:hAnsiTheme="minorHAnsi"/>
        <w:caps w:val="0"/>
        <w:noProof/>
        <w:color w:val="auto"/>
        <w:spacing w:val="0"/>
        <w:sz w:val="24"/>
        <w:szCs w:val="28"/>
      </w:rPr>
      <w:t>4</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40481283"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110386">
      <w:rPr>
        <w:rStyle w:val="Emphasis"/>
        <w:rFonts w:asciiTheme="minorHAnsi" w:hAnsiTheme="minorHAnsi"/>
        <w:caps w:val="0"/>
        <w:noProof/>
        <w:color w:val="auto"/>
        <w:spacing w:val="0"/>
        <w:sz w:val="24"/>
        <w:szCs w:val="28"/>
      </w:rPr>
      <w:t>4</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6537F1B2"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E27446">
      <w:rPr>
        <w:rStyle w:val="Emphasis"/>
        <w:rFonts w:asciiTheme="minorHAnsi" w:hAnsiTheme="minorHAnsi"/>
        <w:caps w:val="0"/>
        <w:noProof/>
        <w:color w:val="auto"/>
        <w:spacing w:val="0"/>
        <w:sz w:val="24"/>
        <w:szCs w:val="28"/>
      </w:rPr>
      <w:t>4</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1C07"/>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386"/>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871DD"/>
    <w:rsid w:val="00190397"/>
    <w:rsid w:val="0019064F"/>
    <w:rsid w:val="00190902"/>
    <w:rsid w:val="00190E02"/>
    <w:rsid w:val="00192328"/>
    <w:rsid w:val="00194980"/>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55DA"/>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272"/>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6C7"/>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335F9"/>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2F8"/>
    <w:rsid w:val="00495E18"/>
    <w:rsid w:val="00495F46"/>
    <w:rsid w:val="004A4BFB"/>
    <w:rsid w:val="004A4D68"/>
    <w:rsid w:val="004A5125"/>
    <w:rsid w:val="004B0032"/>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37C4"/>
    <w:rsid w:val="006D59F5"/>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16F4"/>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5BC6"/>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E52"/>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9C8"/>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46B"/>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4A73"/>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E6C01"/>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03A4"/>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4DCC"/>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F3389"/>
    <w:rsid w:val="00BF73CB"/>
    <w:rsid w:val="00BF76B3"/>
    <w:rsid w:val="00BF7834"/>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AC0"/>
    <w:rsid w:val="00C27F56"/>
    <w:rsid w:val="00C30B1B"/>
    <w:rsid w:val="00C30D28"/>
    <w:rsid w:val="00C31448"/>
    <w:rsid w:val="00C318F4"/>
    <w:rsid w:val="00C35FC0"/>
    <w:rsid w:val="00C372C4"/>
    <w:rsid w:val="00C432A1"/>
    <w:rsid w:val="00C45570"/>
    <w:rsid w:val="00C45D2C"/>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96FB1"/>
    <w:rsid w:val="00CA1416"/>
    <w:rsid w:val="00CA16E9"/>
    <w:rsid w:val="00CA1FCF"/>
    <w:rsid w:val="00CA29BE"/>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237"/>
    <w:rsid w:val="00D9740B"/>
    <w:rsid w:val="00DA15AE"/>
    <w:rsid w:val="00DA228E"/>
    <w:rsid w:val="00DA3462"/>
    <w:rsid w:val="00DA3734"/>
    <w:rsid w:val="00DA4577"/>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27446"/>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C7FA0"/>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5F2E"/>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93F94"/>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B4127"/>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EB7FED"/>
    <w:rsid w:val="00F13DD4"/>
    <w:rsid w:val="00F27155"/>
    <w:rsid w:val="00F51C48"/>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B8C799D4-6596-4040-8388-5BB0A37C234B}">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77EA5BA0-5F32-4E49-9446-3DA4325A7B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48</Pages>
  <Words>11338</Words>
  <Characters>64628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29</cp:revision>
  <dcterms:created xsi:type="dcterms:W3CDTF">2025-07-21T14:28:00Z</dcterms:created>
  <dcterms:modified xsi:type="dcterms:W3CDTF">2025-08-04T04:48:00Z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